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44754" w14:textId="77777777" w:rsidR="00B65996" w:rsidRDefault="004068B3" w:rsidP="00B65996">
      <w:r>
        <w:t xml:space="preserve">   </w:t>
      </w:r>
    </w:p>
    <w:tbl>
      <w:tblPr>
        <w:tblStyle w:val="Tabela-Siatka"/>
        <w:tblW w:w="9923" w:type="dxa"/>
        <w:tblInd w:w="-601" w:type="dxa"/>
        <w:tblLook w:val="04A0" w:firstRow="1" w:lastRow="0" w:firstColumn="1" w:lastColumn="0" w:noHBand="0" w:noVBand="1"/>
      </w:tblPr>
      <w:tblGrid>
        <w:gridCol w:w="1135"/>
        <w:gridCol w:w="1736"/>
        <w:gridCol w:w="3899"/>
        <w:gridCol w:w="3153"/>
      </w:tblGrid>
      <w:tr w:rsidR="00C32BB9" w14:paraId="49AFA073" w14:textId="77777777" w:rsidTr="00E945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15CED" w14:textId="77777777" w:rsidR="00683864" w:rsidRPr="00D330A5" w:rsidRDefault="00AE5152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kl.21.</w:t>
            </w:r>
            <w:r w:rsidR="0068386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A9CA" w14:textId="77777777" w:rsidR="000B78EC" w:rsidRDefault="00C209A6" w:rsidP="000B78EC">
            <w:pPr>
              <w:pStyle w:val="Pa21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Warunki życia na lą</w:t>
            </w:r>
            <w:r w:rsidR="00AE5152">
              <w:rPr>
                <w:rFonts w:ascii="Times New Roman" w:hAnsi="Times New Roman"/>
                <w:b/>
                <w:bCs/>
                <w:color w:val="000000"/>
              </w:rPr>
              <w:t>dzie</w:t>
            </w:r>
          </w:p>
          <w:p w14:paraId="4B6CA557" w14:textId="77777777" w:rsidR="002F483E" w:rsidRPr="00E945AE" w:rsidRDefault="002F483E" w:rsidP="002F483E">
            <w:pPr>
              <w:pStyle w:val="Pa21"/>
              <w:rPr>
                <w:rFonts w:ascii="Times New Roman" w:hAnsi="Times New Roman"/>
                <w:color w:val="000000"/>
              </w:rPr>
            </w:pPr>
            <w:r w:rsidRPr="00E945AE">
              <w:rPr>
                <w:rFonts w:ascii="Times New Roman" w:hAnsi="Times New Roman"/>
                <w:color w:val="000000"/>
              </w:rPr>
              <w:t xml:space="preserve"> </w:t>
            </w:r>
            <w:r w:rsidRPr="00E945AE">
              <w:rPr>
                <w:rFonts w:ascii="Times New Roman" w:hAnsi="Times New Roman"/>
                <w:bCs/>
                <w:color w:val="000000"/>
              </w:rPr>
              <w:t xml:space="preserve">( praca  z platformą edukacyjną  i </w:t>
            </w:r>
            <w:proofErr w:type="spellStart"/>
            <w:r w:rsidRPr="00E945AE">
              <w:rPr>
                <w:rFonts w:ascii="Times New Roman" w:hAnsi="Times New Roman"/>
                <w:bCs/>
                <w:color w:val="000000"/>
              </w:rPr>
              <w:t>podrecznikiem</w:t>
            </w:r>
            <w:proofErr w:type="spellEnd"/>
            <w:r w:rsidRPr="00E945AE">
              <w:rPr>
                <w:rFonts w:ascii="Times New Roman" w:hAnsi="Times New Roman"/>
                <w:bCs/>
                <w:color w:val="000000"/>
              </w:rPr>
              <w:t xml:space="preserve"> ) </w:t>
            </w:r>
          </w:p>
          <w:p w14:paraId="220FD738" w14:textId="77777777" w:rsidR="000B78EC" w:rsidRDefault="000B78EC" w:rsidP="007C16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54C0464D" w14:textId="77777777" w:rsidR="00B65996" w:rsidRPr="00833684" w:rsidRDefault="000A1622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D255" w14:textId="77777777" w:rsidR="006B5BEE" w:rsidRDefault="006B5BEE" w:rsidP="00F63AA9">
            <w:pPr>
              <w:shd w:val="clear" w:color="auto" w:fill="FFFFFF"/>
              <w:ind w:right="96"/>
            </w:pPr>
          </w:p>
          <w:p w14:paraId="4A730954" w14:textId="77777777" w:rsidR="006B5BEE" w:rsidRDefault="006B5BEE" w:rsidP="00F63AA9">
            <w:pPr>
              <w:shd w:val="clear" w:color="auto" w:fill="FFFFFF"/>
              <w:ind w:right="96"/>
            </w:pPr>
          </w:p>
          <w:p w14:paraId="3A39BE7F" w14:textId="77777777" w:rsidR="002F32F4" w:rsidRPr="000C5F75" w:rsidRDefault="00B96780" w:rsidP="00F63AA9">
            <w:pPr>
              <w:shd w:val="clear" w:color="auto" w:fill="FFFFFF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" w:history="1">
              <w:r w:rsidR="002F32F4" w:rsidRPr="000C5F75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https://epodreczniki.pl/a/czy-wszedzie-zyje-sie-tak-samo/DOre8UqW8</w:t>
              </w:r>
            </w:hyperlink>
          </w:p>
          <w:p w14:paraId="544DE5F4" w14:textId="77777777" w:rsidR="00F63AA9" w:rsidRPr="000C5F75" w:rsidRDefault="00AE5152" w:rsidP="00F63AA9">
            <w:pPr>
              <w:shd w:val="clear" w:color="auto" w:fill="FFFFFF"/>
              <w:ind w:right="96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5F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Treści lekcji</w:t>
            </w:r>
          </w:p>
          <w:p w14:paraId="4B7B96FC" w14:textId="77777777" w:rsidR="00AE5152" w:rsidRPr="000C5F75" w:rsidRDefault="00AE5152" w:rsidP="000C5F75">
            <w:pPr>
              <w:numPr>
                <w:ilvl w:val="0"/>
                <w:numId w:val="12"/>
              </w:numPr>
              <w:shd w:val="clear" w:color="auto" w:fill="FFFFFF"/>
              <w:ind w:left="227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F75">
              <w:rPr>
                <w:rFonts w:ascii="Times New Roman" w:hAnsi="Times New Roman"/>
                <w:color w:val="000000"/>
                <w:sz w:val="24"/>
                <w:szCs w:val="24"/>
              </w:rPr>
              <w:t>czynniki warunkujące życie na lądzie</w:t>
            </w:r>
          </w:p>
          <w:p w14:paraId="5F5C171D" w14:textId="77777777" w:rsidR="00AE5152" w:rsidRPr="000C5F75" w:rsidRDefault="00AE5152" w:rsidP="000C5F75">
            <w:pPr>
              <w:numPr>
                <w:ilvl w:val="0"/>
                <w:numId w:val="12"/>
              </w:numPr>
              <w:shd w:val="clear" w:color="auto" w:fill="FFFFFF"/>
              <w:ind w:left="227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F75">
              <w:rPr>
                <w:rFonts w:ascii="Times New Roman" w:hAnsi="Times New Roman"/>
                <w:color w:val="000000"/>
                <w:sz w:val="24"/>
                <w:szCs w:val="24"/>
              </w:rPr>
              <w:t>przystosowania organizmów lądowych do oszczędnego gospodarowania wodą</w:t>
            </w:r>
          </w:p>
          <w:p w14:paraId="6AEF9E02" w14:textId="77777777" w:rsidR="00AE5152" w:rsidRPr="000C5F75" w:rsidRDefault="00AE5152" w:rsidP="000C5F75">
            <w:pPr>
              <w:numPr>
                <w:ilvl w:val="0"/>
                <w:numId w:val="12"/>
              </w:numPr>
              <w:shd w:val="clear" w:color="auto" w:fill="FFFFFF"/>
              <w:ind w:left="227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F75">
              <w:rPr>
                <w:rFonts w:ascii="Times New Roman" w:hAnsi="Times New Roman"/>
                <w:color w:val="000000"/>
                <w:sz w:val="24"/>
                <w:szCs w:val="24"/>
              </w:rPr>
              <w:t>przystosowania organizmów do zmian temperatury</w:t>
            </w:r>
          </w:p>
          <w:p w14:paraId="058D90D7" w14:textId="77777777" w:rsidR="00AE5152" w:rsidRPr="000C5F75" w:rsidRDefault="00AE5152" w:rsidP="000C5F75">
            <w:pPr>
              <w:numPr>
                <w:ilvl w:val="0"/>
                <w:numId w:val="12"/>
              </w:numPr>
              <w:shd w:val="clear" w:color="auto" w:fill="FFFFFF"/>
              <w:ind w:left="227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F75">
              <w:rPr>
                <w:rFonts w:ascii="Times New Roman" w:hAnsi="Times New Roman"/>
                <w:color w:val="000000"/>
                <w:sz w:val="24"/>
                <w:szCs w:val="24"/>
              </w:rPr>
              <w:t>wpływ wiatru na życie organizmów</w:t>
            </w:r>
          </w:p>
          <w:p w14:paraId="22FA40FA" w14:textId="77777777" w:rsidR="00AE5152" w:rsidRPr="000C5F75" w:rsidRDefault="00AE5152" w:rsidP="000C5F75">
            <w:pPr>
              <w:numPr>
                <w:ilvl w:val="0"/>
                <w:numId w:val="12"/>
              </w:numPr>
              <w:shd w:val="clear" w:color="auto" w:fill="FFFFFF"/>
              <w:ind w:left="227" w:hanging="142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F75">
              <w:rPr>
                <w:rFonts w:ascii="Times New Roman" w:hAnsi="Times New Roman"/>
                <w:color w:val="000000"/>
                <w:sz w:val="24"/>
                <w:szCs w:val="24"/>
              </w:rPr>
              <w:t>wymiana gazowa</w:t>
            </w:r>
          </w:p>
          <w:p w14:paraId="759B8B7D" w14:textId="77777777" w:rsidR="002F32F4" w:rsidRPr="000C5F75" w:rsidRDefault="00AE5152" w:rsidP="000C5F75">
            <w:pPr>
              <w:shd w:val="clear" w:color="auto" w:fill="FFFFFF"/>
              <w:ind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F75">
              <w:rPr>
                <w:rFonts w:ascii="Times New Roman" w:hAnsi="Times New Roman"/>
                <w:color w:val="000000"/>
                <w:sz w:val="24"/>
                <w:szCs w:val="24"/>
              </w:rPr>
              <w:t>dostęp do światła</w:t>
            </w:r>
          </w:p>
          <w:p w14:paraId="6B431DFD" w14:textId="77777777" w:rsidR="002F32F4" w:rsidRPr="000C5F75" w:rsidRDefault="002F32F4" w:rsidP="00AE5152">
            <w:pPr>
              <w:shd w:val="clear" w:color="auto" w:fill="FFFFFF"/>
              <w:ind w:right="96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0C5F75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Notatka</w:t>
            </w:r>
          </w:p>
          <w:p w14:paraId="08E25C30" w14:textId="77777777" w:rsidR="002F32F4" w:rsidRPr="000C5F75" w:rsidRDefault="00C209A6" w:rsidP="00AE5152">
            <w:pPr>
              <w:shd w:val="clear" w:color="auto" w:fill="FFFFFF"/>
              <w:ind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Opisz  przystosowania zwierząt </w:t>
            </w:r>
            <w:r w:rsidR="002F32F4" w:rsidRPr="000C5F7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do życia w środowisku ubogim w wodę</w:t>
            </w:r>
            <w:r w:rsidR="000C5F75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6EF758DA" w14:textId="77777777" w:rsidR="002F32F4" w:rsidRPr="000C5F75" w:rsidRDefault="002F32F4" w:rsidP="00AE5152">
            <w:pPr>
              <w:shd w:val="clear" w:color="auto" w:fill="FFFFFF"/>
              <w:ind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F75">
              <w:rPr>
                <w:rFonts w:ascii="Times New Roman" w:hAnsi="Times New Roman"/>
                <w:color w:val="000000"/>
                <w:sz w:val="24"/>
                <w:szCs w:val="24"/>
              </w:rPr>
              <w:t>W jaki sposób zachowują się organizmy podczas zmian temperatury otoczenia</w:t>
            </w:r>
            <w:r w:rsidR="000C5F75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14:paraId="2218A4F9" w14:textId="77777777" w:rsidR="002F32F4" w:rsidRPr="000C5F75" w:rsidRDefault="002F32F4" w:rsidP="00AE5152">
            <w:pPr>
              <w:shd w:val="clear" w:color="auto" w:fill="FFFFFF"/>
              <w:ind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F75">
              <w:rPr>
                <w:rFonts w:ascii="Times New Roman" w:hAnsi="Times New Roman"/>
                <w:color w:val="000000"/>
                <w:sz w:val="24"/>
                <w:szCs w:val="24"/>
              </w:rPr>
              <w:t>Jakie przystosowania maja zwierzęta do życia kiedy mocno wieje wiatr</w:t>
            </w:r>
            <w:r w:rsidR="000C5F75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</w:p>
          <w:p w14:paraId="267DAF03" w14:textId="77777777" w:rsidR="002F32F4" w:rsidRPr="000C5F75" w:rsidRDefault="002F32F4" w:rsidP="00AE5152">
            <w:pPr>
              <w:shd w:val="clear" w:color="auto" w:fill="FFFFFF"/>
              <w:ind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C5F75">
              <w:rPr>
                <w:rFonts w:ascii="Times New Roman" w:hAnsi="Times New Roman"/>
                <w:color w:val="000000"/>
                <w:sz w:val="24"/>
                <w:szCs w:val="24"/>
              </w:rPr>
              <w:t>Na czym polega wymiana gazowa u roślin i zwierząt ?</w:t>
            </w:r>
          </w:p>
          <w:p w14:paraId="3EAFD5AA" w14:textId="77777777" w:rsidR="002F32F4" w:rsidRDefault="002F32F4" w:rsidP="00AE5152">
            <w:pPr>
              <w:shd w:val="clear" w:color="auto" w:fill="FFFFFF"/>
              <w:ind w:right="96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C5F75">
              <w:rPr>
                <w:rFonts w:ascii="Times New Roman" w:hAnsi="Times New Roman"/>
                <w:color w:val="000000"/>
                <w:sz w:val="24"/>
                <w:szCs w:val="24"/>
              </w:rPr>
              <w:t>Do czego potrzebne jest świtało słonecz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ne</w:t>
            </w:r>
            <w:r w:rsidR="000C5F75">
              <w:rPr>
                <w:rFonts w:ascii="Times New Roman" w:hAnsi="Times New Roman"/>
                <w:color w:val="000000"/>
                <w:sz w:val="18"/>
                <w:szCs w:val="18"/>
              </w:rPr>
              <w:t>?</w:t>
            </w:r>
          </w:p>
          <w:p w14:paraId="7AA4B0D9" w14:textId="77777777" w:rsidR="002F32F4" w:rsidRPr="00833684" w:rsidRDefault="002F32F4" w:rsidP="00AE5152">
            <w:pPr>
              <w:shd w:val="clear" w:color="auto" w:fill="FFFFFF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169B9" w14:textId="77777777" w:rsidR="006113F4" w:rsidRDefault="000C5F75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Zadanie domowe.</w:t>
            </w:r>
          </w:p>
          <w:p w14:paraId="6BE19F78" w14:textId="77777777" w:rsidR="000C5F75" w:rsidRPr="00833684" w:rsidRDefault="000C5F75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Wypisz czynniki warunkujące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zycie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lądzie.</w:t>
            </w:r>
          </w:p>
        </w:tc>
      </w:tr>
      <w:tr w:rsidR="00C32BB9" w14:paraId="44DEEFB7" w14:textId="77777777" w:rsidTr="00E945AE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AB3E4E" w14:textId="77777777" w:rsidR="00683864" w:rsidRDefault="00683864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Kl4</w:t>
            </w:r>
          </w:p>
          <w:p w14:paraId="51823111" w14:textId="77777777" w:rsidR="00C32BB9" w:rsidRPr="00D330A5" w:rsidRDefault="00C209A6" w:rsidP="007C16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4766" w14:textId="77777777" w:rsidR="000B78EC" w:rsidRPr="00E945AE" w:rsidRDefault="00C209A6" w:rsidP="000B78EC">
            <w:pPr>
              <w:pStyle w:val="Pa21"/>
              <w:rPr>
                <w:rFonts w:ascii="Times New Roman" w:hAnsi="Times New Roman"/>
                <w:color w:val="000000"/>
              </w:rPr>
            </w:pPr>
            <w:r w:rsidRPr="00E945AE">
              <w:rPr>
                <w:rFonts w:ascii="Times New Roman" w:hAnsi="Times New Roman"/>
                <w:color w:val="000000"/>
              </w:rPr>
              <w:t xml:space="preserve">Poznajemy budowę lasu i panujące w nim warunki </w:t>
            </w:r>
            <w:r w:rsidR="000C485D" w:rsidRPr="00E945AE">
              <w:rPr>
                <w:rFonts w:ascii="Times New Roman" w:hAnsi="Times New Roman"/>
                <w:color w:val="000000"/>
              </w:rPr>
              <w:t xml:space="preserve"> cz.1 </w:t>
            </w:r>
            <w:r w:rsidRPr="00E945AE">
              <w:rPr>
                <w:rFonts w:ascii="Times New Roman" w:hAnsi="Times New Roman"/>
                <w:bCs/>
                <w:color w:val="000000"/>
              </w:rPr>
              <w:t xml:space="preserve">( praca  z platformą </w:t>
            </w:r>
            <w:r w:rsidR="000B78EC" w:rsidRPr="00E945AE">
              <w:rPr>
                <w:rFonts w:ascii="Times New Roman" w:hAnsi="Times New Roman"/>
                <w:bCs/>
                <w:color w:val="000000"/>
              </w:rPr>
              <w:t xml:space="preserve">edukacyjną  i </w:t>
            </w:r>
            <w:proofErr w:type="spellStart"/>
            <w:r w:rsidR="000B78EC" w:rsidRPr="00E945AE">
              <w:rPr>
                <w:rFonts w:ascii="Times New Roman" w:hAnsi="Times New Roman"/>
                <w:bCs/>
                <w:color w:val="000000"/>
              </w:rPr>
              <w:t>podrecznikiem</w:t>
            </w:r>
            <w:proofErr w:type="spellEnd"/>
            <w:r w:rsidR="000B78EC" w:rsidRPr="00E945AE">
              <w:rPr>
                <w:rFonts w:ascii="Times New Roman" w:hAnsi="Times New Roman"/>
                <w:bCs/>
                <w:color w:val="000000"/>
              </w:rPr>
              <w:t xml:space="preserve"> ) </w:t>
            </w:r>
          </w:p>
          <w:p w14:paraId="683CCEF2" w14:textId="77777777" w:rsidR="00C32BB9" w:rsidRPr="00E945AE" w:rsidRDefault="00C32BB9" w:rsidP="007C16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7FDC1145" w14:textId="77777777" w:rsidR="000B78EC" w:rsidRPr="00167873" w:rsidRDefault="000B78EC" w:rsidP="007C16B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91D5" w14:textId="77777777" w:rsidR="006B5BEE" w:rsidRDefault="006B5BEE" w:rsidP="00C209A6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76DA6554" w14:textId="77777777" w:rsidR="006B5BEE" w:rsidRDefault="006B5BEE" w:rsidP="00C209A6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14:paraId="336E3643" w14:textId="77777777" w:rsidR="00C209A6" w:rsidRPr="00E945AE" w:rsidRDefault="00C209A6" w:rsidP="00C209A6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hyperlink r:id="rId6" w:history="1">
              <w:r w:rsidRPr="00E945AE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https://epodreczniki.pl/a/w-lesie/Dx6pQ07sn</w:t>
              </w:r>
            </w:hyperlink>
          </w:p>
          <w:p w14:paraId="26246DCD" w14:textId="77777777" w:rsidR="00C209A6" w:rsidRPr="00E945AE" w:rsidRDefault="00C209A6" w:rsidP="00C209A6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E95138F" w14:textId="77777777" w:rsidR="00C209A6" w:rsidRDefault="00C209A6" w:rsidP="00C209A6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5AE">
              <w:rPr>
                <w:rFonts w:ascii="Times New Roman" w:hAnsi="Times New Roman"/>
                <w:color w:val="000000"/>
                <w:sz w:val="24"/>
                <w:szCs w:val="24"/>
              </w:rPr>
              <w:t>Treści lekcji</w:t>
            </w:r>
          </w:p>
          <w:p w14:paraId="181C36BC" w14:textId="77777777" w:rsidR="00E945AE" w:rsidRPr="00E945AE" w:rsidRDefault="00E945AE" w:rsidP="00C209A6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D6C7F59" w14:textId="77777777" w:rsidR="00E945AE" w:rsidRPr="00E945AE" w:rsidRDefault="00C209A6" w:rsidP="00E945A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45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znaczenie lasu</w:t>
            </w:r>
          </w:p>
          <w:p w14:paraId="165E43E3" w14:textId="77777777" w:rsidR="00C209A6" w:rsidRPr="00E945AE" w:rsidRDefault="00C209A6" w:rsidP="00E945A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45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budowa lasu</w:t>
            </w:r>
          </w:p>
          <w:p w14:paraId="395F2B0A" w14:textId="77777777" w:rsidR="00C209A6" w:rsidRPr="00E945AE" w:rsidRDefault="00C209A6" w:rsidP="00E945A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E945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charakterystyka warunków panujących w poszczególnych warstwach lasu</w:t>
            </w:r>
          </w:p>
          <w:p w14:paraId="1302F4BA" w14:textId="77777777" w:rsidR="00C209A6" w:rsidRPr="00E945AE" w:rsidRDefault="00C209A6" w:rsidP="00E945AE">
            <w:pPr>
              <w:pStyle w:val="Akapitzlist"/>
              <w:numPr>
                <w:ilvl w:val="0"/>
                <w:numId w:val="16"/>
              </w:num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5A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przykładowe organizmy żyjące w poszczególnych warstwach</w:t>
            </w:r>
          </w:p>
          <w:p w14:paraId="73735218" w14:textId="77777777" w:rsidR="00C209A6" w:rsidRPr="00E945AE" w:rsidRDefault="00C209A6" w:rsidP="00C209A6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14:paraId="2A214A59" w14:textId="77777777" w:rsidR="00C209A6" w:rsidRPr="00E945AE" w:rsidRDefault="00C209A6" w:rsidP="00C209A6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E945AE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Notatka</w:t>
            </w:r>
          </w:p>
          <w:p w14:paraId="5A2DF3E6" w14:textId="77777777" w:rsidR="00C209A6" w:rsidRPr="00E945AE" w:rsidRDefault="00C209A6" w:rsidP="00C209A6">
            <w:pPr>
              <w:shd w:val="clear" w:color="auto" w:fill="FFFFFF"/>
              <w:spacing w:line="192" w:lineRule="exact"/>
              <w:ind w:left="227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  <w:p w14:paraId="2FF2A7E8" w14:textId="77777777" w:rsidR="00C209A6" w:rsidRPr="00E945AE" w:rsidRDefault="000C485D" w:rsidP="00C209A6">
            <w:pPr>
              <w:shd w:val="clear" w:color="auto" w:fill="FFFFFF"/>
              <w:spacing w:line="19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5AE">
              <w:rPr>
                <w:rFonts w:ascii="Times New Roman" w:hAnsi="Times New Roman"/>
                <w:color w:val="000000"/>
                <w:sz w:val="24"/>
                <w:szCs w:val="24"/>
              </w:rPr>
              <w:t>Co daje nam las</w:t>
            </w:r>
            <w:r w:rsidR="00E945AE">
              <w:rPr>
                <w:rFonts w:ascii="Times New Roman" w:hAnsi="Times New Roman"/>
                <w:color w:val="000000"/>
                <w:sz w:val="24"/>
                <w:szCs w:val="24"/>
              </w:rPr>
              <w:t>?</w:t>
            </w:r>
            <w:r w:rsidRPr="00E94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 wykonaj  mapę skojarzeń)</w:t>
            </w:r>
          </w:p>
          <w:p w14:paraId="0B203199" w14:textId="77777777" w:rsidR="000C485D" w:rsidRPr="00E945AE" w:rsidRDefault="000C485D" w:rsidP="00C209A6">
            <w:pPr>
              <w:shd w:val="clear" w:color="auto" w:fill="FFFFFF"/>
              <w:spacing w:line="19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6D1B648A" w14:textId="77777777" w:rsidR="000C485D" w:rsidRPr="00E945AE" w:rsidRDefault="000C485D" w:rsidP="00C209A6">
            <w:pPr>
              <w:shd w:val="clear" w:color="auto" w:fill="FFFFFF"/>
              <w:spacing w:line="19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5AE">
              <w:rPr>
                <w:rFonts w:ascii="Times New Roman" w:hAnsi="Times New Roman"/>
                <w:color w:val="000000"/>
                <w:sz w:val="24"/>
                <w:szCs w:val="24"/>
              </w:rPr>
              <w:t>Narysuj  las, zaznacz w nim piętra lasu</w:t>
            </w:r>
          </w:p>
          <w:p w14:paraId="4EECF78B" w14:textId="77777777" w:rsidR="000C485D" w:rsidRPr="00E945AE" w:rsidRDefault="000C485D" w:rsidP="00C209A6">
            <w:pPr>
              <w:shd w:val="clear" w:color="auto" w:fill="FFFFFF"/>
              <w:spacing w:line="192" w:lineRule="exac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73E1819C" w14:textId="77777777" w:rsidR="000C485D" w:rsidRPr="00E945AE" w:rsidRDefault="000C485D" w:rsidP="00E945A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945A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Wykonaj t</w:t>
            </w:r>
            <w:r w:rsidR="00E945AE">
              <w:rPr>
                <w:rFonts w:ascii="Times New Roman" w:hAnsi="Times New Roman"/>
                <w:color w:val="000000"/>
                <w:sz w:val="24"/>
                <w:szCs w:val="24"/>
              </w:rPr>
              <w:t>abelkę w której umieścisz  nazwę  pię</w:t>
            </w:r>
            <w:r w:rsidRPr="00E94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tra lasu oraz gatunki roślin i zwierząt , które tam występują (po minimum 4  </w:t>
            </w:r>
            <w:proofErr w:type="spellStart"/>
            <w:r w:rsidRPr="00E945AE">
              <w:rPr>
                <w:rFonts w:ascii="Times New Roman" w:hAnsi="Times New Roman"/>
                <w:color w:val="000000"/>
                <w:sz w:val="24"/>
                <w:szCs w:val="24"/>
              </w:rPr>
              <w:t>przykł</w:t>
            </w:r>
            <w:proofErr w:type="spellEnd"/>
            <w:r w:rsidRPr="00E945A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roślin  i zwierząt)  przy ściółce u roślin może być tylko informacja ogólna</w:t>
            </w:r>
            <w:r w:rsidR="00E945AE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D363004" w14:textId="77777777" w:rsidR="000C485D" w:rsidRPr="00E945AE" w:rsidRDefault="000C485D" w:rsidP="00E945AE">
            <w:pPr>
              <w:shd w:val="clear" w:color="auto" w:fill="FFFFFF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DCC420" w14:textId="77777777" w:rsidR="00C209A6" w:rsidRPr="00C504CF" w:rsidRDefault="00C209A6" w:rsidP="00E945AE">
            <w:pPr>
              <w:shd w:val="clear" w:color="auto" w:fill="FFFFFF"/>
              <w:rPr>
                <w:rFonts w:ascii="Times New Roman" w:eastAsia="Calibri" w:hAnsi="Times New Roman" w:cs="Times New Roman"/>
                <w:color w:val="000000"/>
                <w:sz w:val="18"/>
                <w:szCs w:val="18"/>
              </w:rPr>
            </w:pPr>
          </w:p>
          <w:p w14:paraId="3A5CBBB8" w14:textId="77777777" w:rsidR="00834CFC" w:rsidRDefault="00834CFC" w:rsidP="00C209A6">
            <w:pPr>
              <w:pStyle w:val="Akapitzlist"/>
              <w:shd w:val="clear" w:color="auto" w:fill="FFFFFF"/>
              <w:spacing w:line="192" w:lineRule="exact"/>
              <w:ind w:right="96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4F3F" w14:textId="77777777" w:rsidR="00C32BB9" w:rsidRPr="00D330A5" w:rsidRDefault="000C485D" w:rsidP="000C485D">
            <w:pPr>
              <w:shd w:val="clear" w:color="auto" w:fill="FFFFFF"/>
              <w:spacing w:line="192" w:lineRule="exact"/>
              <w:ind w:right="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Wymień  drapieżniki lasu </w:t>
            </w:r>
            <w:r w:rsidR="00E945AE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945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379F126D" w14:textId="77777777" w:rsidR="00A6345B" w:rsidRDefault="00A6345B"/>
    <w:p w14:paraId="6C92BC5B" w14:textId="77777777" w:rsidR="00C675A3" w:rsidRDefault="00C675A3"/>
    <w:p w14:paraId="5450EA51" w14:textId="77777777" w:rsidR="00C675A3" w:rsidRDefault="00C675A3"/>
    <w:sectPr w:rsidR="00C675A3" w:rsidSect="00A634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171813"/>
    <w:multiLevelType w:val="hybridMultilevel"/>
    <w:tmpl w:val="6E6C8D9E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" w15:restartNumberingAfterBreak="0">
    <w:nsid w:val="050701E1"/>
    <w:multiLevelType w:val="hybridMultilevel"/>
    <w:tmpl w:val="9ABCB1B2"/>
    <w:lvl w:ilvl="0" w:tplc="0415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2" w15:restartNumberingAfterBreak="0">
    <w:nsid w:val="15C96D75"/>
    <w:multiLevelType w:val="hybridMultilevel"/>
    <w:tmpl w:val="D7D8FA1C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3" w15:restartNumberingAfterBreak="0">
    <w:nsid w:val="165A23EF"/>
    <w:multiLevelType w:val="hybridMultilevel"/>
    <w:tmpl w:val="64048C6C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4" w15:restartNumberingAfterBreak="0">
    <w:nsid w:val="172A6A49"/>
    <w:multiLevelType w:val="hybridMultilevel"/>
    <w:tmpl w:val="74AC530E"/>
    <w:lvl w:ilvl="0" w:tplc="0415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2B255520"/>
    <w:multiLevelType w:val="hybridMultilevel"/>
    <w:tmpl w:val="D23851CA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6" w15:restartNumberingAfterBreak="0">
    <w:nsid w:val="2C697E68"/>
    <w:multiLevelType w:val="hybridMultilevel"/>
    <w:tmpl w:val="696273C4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40FA751E"/>
    <w:multiLevelType w:val="hybridMultilevel"/>
    <w:tmpl w:val="BA109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54619E"/>
    <w:multiLevelType w:val="hybridMultilevel"/>
    <w:tmpl w:val="8E6AF61C"/>
    <w:lvl w:ilvl="0" w:tplc="0415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9" w15:restartNumberingAfterBreak="0">
    <w:nsid w:val="4EFD1868"/>
    <w:multiLevelType w:val="hybridMultilevel"/>
    <w:tmpl w:val="258A941C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0" w15:restartNumberingAfterBreak="0">
    <w:nsid w:val="56CA56C5"/>
    <w:multiLevelType w:val="hybridMultilevel"/>
    <w:tmpl w:val="20E452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301170"/>
    <w:multiLevelType w:val="hybridMultilevel"/>
    <w:tmpl w:val="43B62B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83C5F"/>
    <w:multiLevelType w:val="hybridMultilevel"/>
    <w:tmpl w:val="8D4876E8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3" w15:restartNumberingAfterBreak="0">
    <w:nsid w:val="6817750B"/>
    <w:multiLevelType w:val="hybridMultilevel"/>
    <w:tmpl w:val="CDCCAA36"/>
    <w:lvl w:ilvl="0" w:tplc="04150001">
      <w:start w:val="1"/>
      <w:numFmt w:val="bullet"/>
      <w:lvlText w:val=""/>
      <w:lvlJc w:val="left"/>
      <w:pPr>
        <w:ind w:left="7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14" w15:restartNumberingAfterBreak="0">
    <w:nsid w:val="7B303D44"/>
    <w:multiLevelType w:val="hybridMultilevel"/>
    <w:tmpl w:val="39AA79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72F59"/>
    <w:multiLevelType w:val="hybridMultilevel"/>
    <w:tmpl w:val="B6C053F8"/>
    <w:lvl w:ilvl="0" w:tplc="228A5E22">
      <w:start w:val="36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9"/>
  </w:num>
  <w:num w:numId="5">
    <w:abstractNumId w:val="15"/>
  </w:num>
  <w:num w:numId="6">
    <w:abstractNumId w:val="12"/>
  </w:num>
  <w:num w:numId="7">
    <w:abstractNumId w:val="13"/>
  </w:num>
  <w:num w:numId="8">
    <w:abstractNumId w:val="3"/>
  </w:num>
  <w:num w:numId="9">
    <w:abstractNumId w:val="1"/>
  </w:num>
  <w:num w:numId="10">
    <w:abstractNumId w:val="14"/>
  </w:num>
  <w:num w:numId="11">
    <w:abstractNumId w:val="10"/>
  </w:num>
  <w:num w:numId="12">
    <w:abstractNumId w:val="4"/>
  </w:num>
  <w:num w:numId="13">
    <w:abstractNumId w:val="11"/>
  </w:num>
  <w:num w:numId="14">
    <w:abstractNumId w:val="8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996"/>
    <w:rsid w:val="0001718C"/>
    <w:rsid w:val="000623B9"/>
    <w:rsid w:val="000A1622"/>
    <w:rsid w:val="000B78EC"/>
    <w:rsid w:val="000C485D"/>
    <w:rsid w:val="000C5F75"/>
    <w:rsid w:val="0011773C"/>
    <w:rsid w:val="00167873"/>
    <w:rsid w:val="00266708"/>
    <w:rsid w:val="002F148D"/>
    <w:rsid w:val="002F32F4"/>
    <w:rsid w:val="002F483E"/>
    <w:rsid w:val="003F5466"/>
    <w:rsid w:val="004068B3"/>
    <w:rsid w:val="0041115E"/>
    <w:rsid w:val="00415974"/>
    <w:rsid w:val="004543A4"/>
    <w:rsid w:val="0049476E"/>
    <w:rsid w:val="004B4033"/>
    <w:rsid w:val="006113F4"/>
    <w:rsid w:val="00652AD9"/>
    <w:rsid w:val="00683864"/>
    <w:rsid w:val="006A1F47"/>
    <w:rsid w:val="006B5BEE"/>
    <w:rsid w:val="00720202"/>
    <w:rsid w:val="00736E18"/>
    <w:rsid w:val="007E6904"/>
    <w:rsid w:val="00804087"/>
    <w:rsid w:val="00833684"/>
    <w:rsid w:val="00834CFC"/>
    <w:rsid w:val="00A6345B"/>
    <w:rsid w:val="00A76A0F"/>
    <w:rsid w:val="00AA1DAB"/>
    <w:rsid w:val="00AE5152"/>
    <w:rsid w:val="00B65996"/>
    <w:rsid w:val="00B96780"/>
    <w:rsid w:val="00C056A2"/>
    <w:rsid w:val="00C209A6"/>
    <w:rsid w:val="00C32BB9"/>
    <w:rsid w:val="00C675A3"/>
    <w:rsid w:val="00CD60E7"/>
    <w:rsid w:val="00D330A5"/>
    <w:rsid w:val="00D40CEB"/>
    <w:rsid w:val="00D813F2"/>
    <w:rsid w:val="00D81EEC"/>
    <w:rsid w:val="00DE62F3"/>
    <w:rsid w:val="00E0473D"/>
    <w:rsid w:val="00E169DB"/>
    <w:rsid w:val="00E945AE"/>
    <w:rsid w:val="00EC253F"/>
    <w:rsid w:val="00EC282F"/>
    <w:rsid w:val="00F63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D7291"/>
  <w15:docId w15:val="{658D315F-8BB7-4FA8-891A-92519879D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599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65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A76A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34CFC"/>
    <w:pPr>
      <w:ind w:left="720"/>
      <w:contextualSpacing/>
    </w:pPr>
  </w:style>
  <w:style w:type="paragraph" w:customStyle="1" w:styleId="Pa21">
    <w:name w:val="Pa21"/>
    <w:basedOn w:val="Normalny"/>
    <w:next w:val="Normalny"/>
    <w:uiPriority w:val="99"/>
    <w:rsid w:val="000B78EC"/>
    <w:pPr>
      <w:autoSpaceDE w:val="0"/>
      <w:autoSpaceDN w:val="0"/>
      <w:adjustRightInd w:val="0"/>
      <w:spacing w:after="0" w:line="171" w:lineRule="atLeast"/>
    </w:pPr>
    <w:rPr>
      <w:rFonts w:ascii="Humanst521EU" w:eastAsia="Calibri" w:hAnsi="Humanst521EU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17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podreczniki.pl/a/w-lesie/Dx6pQ07sn" TargetMode="External"/><Relationship Id="rId5" Type="http://schemas.openxmlformats.org/officeDocument/2006/relationships/hyperlink" Target="https://epodreczniki.pl/a/czy-wszedzie-zyje-sie-tak-samo/DOre8UqW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cp:keywords/>
  <dc:description/>
  <cp:lastModifiedBy>Justyna</cp:lastModifiedBy>
  <cp:revision>2</cp:revision>
  <dcterms:created xsi:type="dcterms:W3CDTF">2020-05-17T06:43:00Z</dcterms:created>
  <dcterms:modified xsi:type="dcterms:W3CDTF">2020-05-17T06:43:00Z</dcterms:modified>
</cp:coreProperties>
</file>